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6F" w:rsidRPr="0009296F" w:rsidRDefault="0009296F" w:rsidP="0009296F">
      <w:pPr>
        <w:spacing w:before="300" w:after="150" w:line="240" w:lineRule="auto"/>
        <w:outlineLvl w:val="0"/>
        <w:rPr>
          <w:rFonts w:ascii="inherit" w:eastAsia="Times New Roman" w:hAnsi="inherit" w:cs="Times New Roman"/>
          <w:color w:val="0C7805"/>
          <w:kern w:val="36"/>
          <w:sz w:val="42"/>
          <w:szCs w:val="42"/>
        </w:rPr>
      </w:pPr>
      <w:r w:rsidRPr="0009296F">
        <w:rPr>
          <w:rFonts w:ascii="inherit" w:eastAsia="Times New Roman" w:hAnsi="inherit" w:cs="Times New Roman"/>
          <w:color w:val="0C7805"/>
          <w:kern w:val="36"/>
          <w:sz w:val="42"/>
          <w:szCs w:val="42"/>
        </w:rPr>
        <w:t>GIÁO ÁN</w:t>
      </w:r>
      <w:r>
        <w:rPr>
          <w:rFonts w:ascii="inherit" w:eastAsia="Times New Roman" w:hAnsi="inherit" w:cs="Times New Roman"/>
          <w:color w:val="0C7805"/>
          <w:kern w:val="36"/>
          <w:sz w:val="42"/>
          <w:szCs w:val="42"/>
        </w:rPr>
        <w:t xml:space="preserve">: </w:t>
      </w:r>
      <w:r w:rsidRPr="0009296F">
        <w:rPr>
          <w:rFonts w:ascii="inherit" w:eastAsia="Times New Roman" w:hAnsi="inherit" w:cs="Times New Roman"/>
          <w:color w:val="0C7805"/>
          <w:kern w:val="36"/>
          <w:sz w:val="42"/>
          <w:szCs w:val="42"/>
        </w:rPr>
        <w:t xml:space="preserve"> DẠY TRẺ CÁCH CHÀO HỎI LỄ PHÉP</w:t>
      </w:r>
    </w:p>
    <w:p w:rsidR="0009296F" w:rsidRPr="0009296F" w:rsidRDefault="0009296F" w:rsidP="0009296F">
      <w:pPr>
        <w:spacing w:after="150" w:line="240" w:lineRule="auto"/>
        <w:ind w:left="450" w:firstLine="1701"/>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Lĩnh vực: Phát triển tình cảm- kỹ năng xã hội</w:t>
      </w:r>
    </w:p>
    <w:p w:rsidR="0009296F" w:rsidRPr="0009296F" w:rsidRDefault="0009296F" w:rsidP="0009296F">
      <w:pPr>
        <w:spacing w:after="150" w:line="240" w:lineRule="auto"/>
        <w:ind w:left="450" w:firstLine="1701"/>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Đề tài: Dạy trẻ cách chào hỏi lễ phép</w:t>
      </w:r>
    </w:p>
    <w:p w:rsidR="0009296F" w:rsidRPr="0009296F" w:rsidRDefault="0009296F" w:rsidP="0009296F">
      <w:pPr>
        <w:spacing w:after="150" w:line="240" w:lineRule="auto"/>
        <w:ind w:left="450" w:firstLine="1701"/>
        <w:rPr>
          <w:rFonts w:ascii="Times New Roman" w:eastAsia="Times New Roman" w:hAnsi="Times New Roman" w:cs="Times New Roman"/>
          <w:sz w:val="24"/>
          <w:szCs w:val="24"/>
        </w:rPr>
      </w:pPr>
      <w:r>
        <w:rPr>
          <w:rFonts w:ascii="Times New Roman" w:eastAsia="Times New Roman" w:hAnsi="Times New Roman" w:cs="Times New Roman"/>
          <w:b/>
          <w:bCs/>
          <w:sz w:val="28"/>
          <w:szCs w:val="28"/>
          <w:shd w:val="clear" w:color="auto" w:fill="FFFFFF"/>
        </w:rPr>
        <w:t>Đối tượng: 4-5</w:t>
      </w:r>
      <w:r w:rsidRPr="0009296F">
        <w:rPr>
          <w:rFonts w:ascii="Times New Roman" w:eastAsia="Times New Roman" w:hAnsi="Times New Roman" w:cs="Times New Roman"/>
          <w:b/>
          <w:bCs/>
          <w:sz w:val="28"/>
          <w:szCs w:val="28"/>
          <w:shd w:val="clear" w:color="auto" w:fill="FFFFFF"/>
        </w:rPr>
        <w:t xml:space="preserve"> tuổi</w:t>
      </w:r>
    </w:p>
    <w:p w:rsidR="0009296F" w:rsidRPr="0009296F" w:rsidRDefault="0009296F" w:rsidP="0009296F">
      <w:pPr>
        <w:spacing w:after="150" w:line="240" w:lineRule="auto"/>
        <w:ind w:left="450" w:firstLine="1701"/>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 xml:space="preserve">Người soạn và thực hiện: </w:t>
      </w:r>
      <w:r>
        <w:rPr>
          <w:rFonts w:ascii="Times New Roman" w:eastAsia="Times New Roman" w:hAnsi="Times New Roman" w:cs="Times New Roman"/>
          <w:b/>
          <w:bCs/>
          <w:sz w:val="28"/>
          <w:szCs w:val="28"/>
          <w:shd w:val="clear" w:color="auto" w:fill="FFFFFF"/>
        </w:rPr>
        <w:t>Nguyễn Thị Lựu</w:t>
      </w:r>
    </w:p>
    <w:p w:rsidR="0009296F" w:rsidRPr="0009296F" w:rsidRDefault="0009296F" w:rsidP="0009296F">
      <w:pPr>
        <w:spacing w:after="150" w:line="240" w:lineRule="auto"/>
        <w:ind w:firstLine="720"/>
        <w:rPr>
          <w:rFonts w:ascii="Times New Roman" w:eastAsia="Times New Roman" w:hAnsi="Times New Roman" w:cs="Times New Roman"/>
          <w:sz w:val="24"/>
          <w:szCs w:val="24"/>
        </w:rPr>
      </w:pPr>
      <w:r w:rsidRPr="0009296F">
        <w:rPr>
          <w:rFonts w:ascii="Times New Roman" w:eastAsia="Times New Roman" w:hAnsi="Times New Roman" w:cs="Times New Roman"/>
          <w:sz w:val="24"/>
          <w:szCs w:val="24"/>
        </w:rPr>
        <w:t> </w:t>
      </w:r>
    </w:p>
    <w:p w:rsidR="0009296F" w:rsidRPr="0009296F" w:rsidRDefault="0009296F" w:rsidP="0009296F">
      <w:pPr>
        <w:spacing w:after="150" w:line="240" w:lineRule="auto"/>
        <w:ind w:firstLine="720"/>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I. MỤC ĐÍCH - YÊU CẦU</w:t>
      </w:r>
    </w:p>
    <w:p w:rsidR="0009296F" w:rsidRPr="0009296F" w:rsidRDefault="0009296F" w:rsidP="0009296F">
      <w:pPr>
        <w:spacing w:after="150" w:line="240" w:lineRule="auto"/>
        <w:ind w:firstLine="720"/>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1. Kiến thức:</w:t>
      </w:r>
    </w:p>
    <w:p w:rsidR="0009296F" w:rsidRPr="0009296F" w:rsidRDefault="0009296F" w:rsidP="0009296F">
      <w:pPr>
        <w:spacing w:after="150" w:line="240" w:lineRule="auto"/>
        <w:ind w:firstLine="720"/>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 </w:t>
      </w:r>
      <w:r w:rsidRPr="0009296F">
        <w:rPr>
          <w:rFonts w:ascii="Times New Roman" w:eastAsia="Times New Roman" w:hAnsi="Times New Roman" w:cs="Times New Roman"/>
          <w:sz w:val="28"/>
          <w:szCs w:val="28"/>
          <w:shd w:val="clear" w:color="auto" w:fill="FFFFFF"/>
        </w:rPr>
        <w:t>Trẻ biết chào hỏi lễ phép với người lớn.</w:t>
      </w:r>
    </w:p>
    <w:p w:rsidR="0009296F" w:rsidRPr="0009296F" w:rsidRDefault="0009296F" w:rsidP="0009296F">
      <w:pPr>
        <w:spacing w:after="150" w:line="240" w:lineRule="auto"/>
        <w:ind w:firstLine="720"/>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shd w:val="clear" w:color="auto" w:fill="FFFFFF"/>
        </w:rPr>
        <w:t>- Trẻ biết chào hỏi phù hợp với bạn bè.</w:t>
      </w:r>
    </w:p>
    <w:p w:rsidR="0009296F" w:rsidRPr="0009296F" w:rsidRDefault="0009296F" w:rsidP="0009296F">
      <w:pPr>
        <w:spacing w:after="150" w:line="240" w:lineRule="auto"/>
        <w:ind w:firstLine="720"/>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2</w:t>
      </w:r>
      <w:r w:rsidRPr="0009296F">
        <w:rPr>
          <w:rFonts w:ascii="Times New Roman" w:eastAsia="Times New Roman" w:hAnsi="Times New Roman" w:cs="Times New Roman"/>
          <w:sz w:val="28"/>
          <w:szCs w:val="28"/>
          <w:shd w:val="clear" w:color="auto" w:fill="FFFFFF"/>
        </w:rPr>
        <w:t>. </w:t>
      </w:r>
      <w:r w:rsidRPr="0009296F">
        <w:rPr>
          <w:rFonts w:ascii="Times New Roman" w:eastAsia="Times New Roman" w:hAnsi="Times New Roman" w:cs="Times New Roman"/>
          <w:b/>
          <w:bCs/>
          <w:sz w:val="28"/>
          <w:szCs w:val="28"/>
          <w:shd w:val="clear" w:color="auto" w:fill="FFFFFF"/>
        </w:rPr>
        <w:t>Kỹ năng:</w:t>
      </w:r>
    </w:p>
    <w:p w:rsidR="0009296F" w:rsidRPr="0009296F" w:rsidRDefault="0009296F" w:rsidP="0009296F">
      <w:pPr>
        <w:spacing w:after="150" w:line="240" w:lineRule="auto"/>
        <w:ind w:firstLine="720"/>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 </w:t>
      </w:r>
      <w:r w:rsidRPr="0009296F">
        <w:rPr>
          <w:rFonts w:ascii="Times New Roman" w:eastAsia="Times New Roman" w:hAnsi="Times New Roman" w:cs="Times New Roman"/>
          <w:sz w:val="28"/>
          <w:szCs w:val="28"/>
          <w:shd w:val="clear" w:color="auto" w:fill="FFFFFF"/>
        </w:rPr>
        <w:t>Rèn thói quen chào hỏi cho trẻ.</w:t>
      </w:r>
    </w:p>
    <w:p w:rsidR="0009296F" w:rsidRPr="0009296F" w:rsidRDefault="0009296F" w:rsidP="0009296F">
      <w:pPr>
        <w:spacing w:after="150" w:line="240" w:lineRule="auto"/>
        <w:ind w:firstLine="72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shd w:val="clear" w:color="auto" w:fill="FFFFFF"/>
        </w:rPr>
        <w:t>- Biết sử dụng một số từ chào hỏi lễ phép phù hợp với tình huống khi giao tiếp với mọi người.</w:t>
      </w:r>
    </w:p>
    <w:p w:rsidR="0009296F" w:rsidRPr="0009296F" w:rsidRDefault="0009296F" w:rsidP="0009296F">
      <w:pPr>
        <w:spacing w:after="150" w:line="240" w:lineRule="auto"/>
        <w:ind w:firstLine="720"/>
        <w:jc w:val="both"/>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3. Thái độ</w:t>
      </w:r>
      <w:r w:rsidRPr="0009296F">
        <w:rPr>
          <w:rFonts w:ascii="Times New Roman" w:eastAsia="Times New Roman" w:hAnsi="Times New Roman" w:cs="Times New Roman"/>
          <w:b/>
          <w:bCs/>
          <w:i/>
          <w:iCs/>
          <w:sz w:val="28"/>
          <w:szCs w:val="28"/>
          <w:shd w:val="clear" w:color="auto" w:fill="FFFFFF"/>
        </w:rPr>
        <w:t>:</w:t>
      </w:r>
    </w:p>
    <w:p w:rsidR="0009296F" w:rsidRPr="0009296F" w:rsidRDefault="0009296F" w:rsidP="0009296F">
      <w:pPr>
        <w:spacing w:after="150" w:line="240" w:lineRule="auto"/>
        <w:ind w:firstLine="72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shd w:val="clear" w:color="auto" w:fill="FFFFFF"/>
        </w:rPr>
        <w:t>- Trẻ có thái độ vui vẻ khi gặp mọi người.</w:t>
      </w:r>
    </w:p>
    <w:p w:rsidR="0009296F" w:rsidRPr="0009296F" w:rsidRDefault="0009296F" w:rsidP="0009296F">
      <w:pPr>
        <w:spacing w:after="150" w:line="240" w:lineRule="auto"/>
        <w:ind w:firstLine="72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shd w:val="clear" w:color="auto" w:fill="FFFFFF"/>
        </w:rPr>
        <w:t>- Giáo dục trẻ yêu quý, lễ phép với ông bà, bố mẹ, cô giáo và mọi người xung quanh.</w:t>
      </w:r>
    </w:p>
    <w:p w:rsidR="0009296F" w:rsidRPr="0009296F" w:rsidRDefault="0009296F" w:rsidP="0009296F">
      <w:pPr>
        <w:spacing w:after="150" w:line="240" w:lineRule="auto"/>
        <w:ind w:firstLine="720"/>
        <w:jc w:val="both"/>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II.</w:t>
      </w:r>
      <w:r w:rsidRPr="0009296F">
        <w:rPr>
          <w:rFonts w:ascii="Times New Roman" w:eastAsia="Times New Roman" w:hAnsi="Times New Roman" w:cs="Times New Roman"/>
          <w:sz w:val="28"/>
          <w:szCs w:val="28"/>
          <w:shd w:val="clear" w:color="auto" w:fill="FFFFFF"/>
        </w:rPr>
        <w:t> </w:t>
      </w:r>
      <w:r w:rsidRPr="0009296F">
        <w:rPr>
          <w:rFonts w:ascii="Times New Roman" w:eastAsia="Times New Roman" w:hAnsi="Times New Roman" w:cs="Times New Roman"/>
          <w:b/>
          <w:bCs/>
          <w:sz w:val="28"/>
          <w:szCs w:val="28"/>
          <w:shd w:val="clear" w:color="auto" w:fill="FFFFFF"/>
        </w:rPr>
        <w:t>CHUẨN BỊ</w:t>
      </w:r>
    </w:p>
    <w:tbl>
      <w:tblPr>
        <w:tblW w:w="0" w:type="auto"/>
        <w:tblInd w:w="360" w:type="dxa"/>
        <w:tblCellMar>
          <w:top w:w="15" w:type="dxa"/>
          <w:left w:w="15" w:type="dxa"/>
          <w:bottom w:w="15" w:type="dxa"/>
          <w:right w:w="15" w:type="dxa"/>
        </w:tblCellMar>
        <w:tblLook w:val="04A0"/>
      </w:tblPr>
      <w:tblGrid>
        <w:gridCol w:w="4575"/>
        <w:gridCol w:w="4320"/>
      </w:tblGrid>
      <w:tr w:rsidR="0009296F" w:rsidRPr="0009296F" w:rsidTr="0009296F">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9296F" w:rsidRPr="0009296F" w:rsidRDefault="0009296F" w:rsidP="0009296F">
            <w:pPr>
              <w:spacing w:after="150" w:line="240" w:lineRule="auto"/>
              <w:jc w:val="center"/>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Đồ dùng của cô</w:t>
            </w:r>
          </w:p>
        </w:tc>
        <w:tc>
          <w:tcPr>
            <w:tcW w:w="43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09296F" w:rsidRPr="0009296F" w:rsidRDefault="0009296F" w:rsidP="0009296F">
            <w:pPr>
              <w:spacing w:after="150" w:line="240" w:lineRule="auto"/>
              <w:jc w:val="center"/>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Đồ dùng của trẻ</w:t>
            </w:r>
          </w:p>
        </w:tc>
      </w:tr>
      <w:tr w:rsidR="0009296F" w:rsidRPr="0009296F" w:rsidTr="0009296F">
        <w:tc>
          <w:tcPr>
            <w:tcW w:w="45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9296F" w:rsidRPr="0009296F" w:rsidRDefault="0009296F" w:rsidP="0009296F">
            <w:pPr>
              <w:spacing w:after="150" w:line="240" w:lineRule="auto"/>
              <w:ind w:left="240"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Giáo án điện tử, máy tính, tivi.</w:t>
            </w:r>
          </w:p>
          <w:p w:rsidR="0009296F" w:rsidRPr="0009296F" w:rsidRDefault="0009296F" w:rsidP="0009296F">
            <w:pPr>
              <w:spacing w:after="150" w:line="240" w:lineRule="auto"/>
              <w:ind w:left="240"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Nhạc bài hát “Lời chào buổi sáng”; “Tìm bạn thân”.</w:t>
            </w:r>
          </w:p>
          <w:p w:rsidR="0009296F" w:rsidRPr="0009296F" w:rsidRDefault="0009296F" w:rsidP="0009296F">
            <w:pPr>
              <w:spacing w:after="150" w:line="240" w:lineRule="auto"/>
              <w:ind w:left="240"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Sa bàn xoay minh họa truyện “Mèo con lễ phép”.</w:t>
            </w:r>
          </w:p>
          <w:p w:rsidR="0009296F" w:rsidRPr="0009296F" w:rsidRDefault="0009296F" w:rsidP="0009296F">
            <w:pPr>
              <w:spacing w:after="150" w:line="240" w:lineRule="auto"/>
              <w:ind w:left="240"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Cánh cửa thần kỳ.</w:t>
            </w:r>
          </w:p>
        </w:tc>
        <w:tc>
          <w:tcPr>
            <w:tcW w:w="432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9296F" w:rsidRPr="0009296F" w:rsidRDefault="0009296F" w:rsidP="0009296F">
            <w:pPr>
              <w:spacing w:after="150" w:line="240" w:lineRule="auto"/>
              <w:ind w:left="240"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Tâm thế thoải mái cho trẻ.</w:t>
            </w:r>
          </w:p>
          <w:p w:rsidR="0009296F" w:rsidRPr="0009296F" w:rsidRDefault="0009296F" w:rsidP="0009296F">
            <w:pPr>
              <w:spacing w:after="150" w:line="240" w:lineRule="auto"/>
              <w:ind w:left="240"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Trang phục gọn gàng.</w:t>
            </w:r>
          </w:p>
          <w:p w:rsidR="0009296F" w:rsidRPr="0009296F" w:rsidRDefault="0009296F" w:rsidP="0009296F">
            <w:pPr>
              <w:spacing w:after="150" w:line="240" w:lineRule="auto"/>
              <w:ind w:left="240"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Thảm, ghế ngồi.</w:t>
            </w:r>
          </w:p>
        </w:tc>
      </w:tr>
    </w:tbl>
    <w:p w:rsidR="0009296F" w:rsidRPr="0009296F" w:rsidRDefault="0009296F" w:rsidP="0009296F">
      <w:pPr>
        <w:spacing w:after="150" w:line="240" w:lineRule="auto"/>
        <w:ind w:firstLine="72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4"/>
          <w:szCs w:val="24"/>
        </w:rPr>
        <w:t> </w:t>
      </w:r>
    </w:p>
    <w:p w:rsidR="0009296F" w:rsidRPr="0009296F" w:rsidRDefault="0009296F" w:rsidP="0009296F">
      <w:pPr>
        <w:spacing w:after="150" w:line="240" w:lineRule="auto"/>
        <w:ind w:firstLine="72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4"/>
          <w:szCs w:val="24"/>
        </w:rPr>
        <w:t> </w:t>
      </w:r>
    </w:p>
    <w:p w:rsidR="0009296F" w:rsidRPr="0009296F" w:rsidRDefault="0009296F" w:rsidP="0009296F">
      <w:pPr>
        <w:spacing w:after="150" w:line="240" w:lineRule="auto"/>
        <w:ind w:firstLine="72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4"/>
          <w:szCs w:val="24"/>
        </w:rPr>
        <w:lastRenderedPageBreak/>
        <w:t>  </w:t>
      </w:r>
    </w:p>
    <w:p w:rsidR="0009296F" w:rsidRPr="0009296F" w:rsidRDefault="0009296F" w:rsidP="0009296F">
      <w:pPr>
        <w:spacing w:after="150" w:line="240" w:lineRule="auto"/>
        <w:ind w:firstLine="720"/>
        <w:jc w:val="both"/>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III. CÁCH TIẾN HÀNH</w:t>
      </w:r>
    </w:p>
    <w:tbl>
      <w:tblPr>
        <w:tblpPr w:leftFromText="180" w:rightFromText="180" w:vertAnchor="text"/>
        <w:tblW w:w="0" w:type="auto"/>
        <w:tblCellMar>
          <w:top w:w="15" w:type="dxa"/>
          <w:left w:w="15" w:type="dxa"/>
          <w:bottom w:w="15" w:type="dxa"/>
          <w:right w:w="15" w:type="dxa"/>
        </w:tblCellMar>
        <w:tblLook w:val="04A0"/>
      </w:tblPr>
      <w:tblGrid>
        <w:gridCol w:w="6375"/>
        <w:gridCol w:w="2805"/>
      </w:tblGrid>
      <w:tr w:rsidR="0009296F" w:rsidRPr="0009296F" w:rsidTr="0009296F">
        <w:tc>
          <w:tcPr>
            <w:tcW w:w="63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9296F" w:rsidRPr="0009296F" w:rsidRDefault="0009296F" w:rsidP="0009296F">
            <w:pPr>
              <w:spacing w:after="150" w:line="240" w:lineRule="auto"/>
              <w:jc w:val="center"/>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Hoạt động của cô</w:t>
            </w:r>
          </w:p>
        </w:tc>
        <w:tc>
          <w:tcPr>
            <w:tcW w:w="28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09296F" w:rsidRPr="0009296F" w:rsidRDefault="0009296F" w:rsidP="0009296F">
            <w:pPr>
              <w:spacing w:after="150" w:line="240" w:lineRule="auto"/>
              <w:jc w:val="center"/>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Hoạt động của trẻ</w:t>
            </w:r>
          </w:p>
        </w:tc>
      </w:tr>
      <w:tr w:rsidR="0009296F" w:rsidRPr="0009296F" w:rsidTr="0009296F">
        <w:trPr>
          <w:trHeight w:val="405"/>
        </w:trPr>
        <w:tc>
          <w:tcPr>
            <w:tcW w:w="637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1. Hoạt động 1: Ổn định (1-2 phút)</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Cô tập trung trẻ lại và giới thiệu người dự.</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Cô và trẻ cùng hát và vận động bài hát “Lời chào buổi sáng”.</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Các con ơi, sáng nay ai đưa chúng mình đi học nhỉ?</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Trước khi đi học các con phải chào ai? Và khi đến lớp chúng mình chào ai nữa?</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Và ngoài ra, khi gặp người lớn tuổi, chúng mình phải biết chào hỏi. Các con nhớ chưa nào?</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2. Hoạt động 2: Nội dung (17-18 phút)</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 Dạy trẻ cách chào hỏi lễ phép với người lớn</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Để xem lời chào quan trọng như thế nào các bạn hãy lắng nghe cô Nhung kể câu truyện “Mèo con lễ phép” nhé!</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Cô vừa kể cho các con nghe câu chuyện gì?</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Mèo con và Gà trống, bạn nào ngoan hơn? Vì sao con biết?</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i/>
                <w:iCs/>
                <w:sz w:val="28"/>
                <w:szCs w:val="28"/>
              </w:rPr>
              <w:t>Giáo dục trẻ:</w:t>
            </w:r>
            <w:r w:rsidRPr="0009296F">
              <w:rPr>
                <w:rFonts w:ascii="Times New Roman" w:eastAsia="Times New Roman" w:hAnsi="Times New Roman" w:cs="Times New Roman"/>
                <w:sz w:val="28"/>
                <w:szCs w:val="28"/>
              </w:rPr>
              <w:t> Khi làm một em bé ngoan biết chào hỏi lễ phép sẽ được mọi người yêu quý.</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Cho trẻ xem hình ảnh bé chào bà. Hỏi trẻ bạn nhỏ đang chào ai đây?</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Bạn nhỏ đang đi chơi gặp người lớn tuổi và cụ thể là bạn nhỏ đã gặp bà đang trồng cây. Bạn nhỏ đã biết chào hỏi lễ phép</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Còn chúng mình khi gặp người lớn tuổi chúng mình đã biết chào chưa?</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Với ông bà, bố mẹ của mình thì các con chào như thế nào?</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lastRenderedPageBreak/>
              <w:t>Hôm nay, cô sẽ hướng dẫn các con cách chào hỏi lễ phép để trở thành em bé ngoan, các con có đồng ý không?</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Cô làm mẫu: Khi gặp người lớn tuổi như ông bà, bố mẹ các con chào như sau: Khi chào, các con phải đứng thẳng, hai chân chụm lại, hai tay khoanh trước ngực, miệng cười tươi, đầu hơi cúi, mắt nhìn thẳng vào người được chào:</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Con chào ông ạ!</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Con chào bà ạ!</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Con chào bố ạ!</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Con chào mẹ ạ!</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Cả lớp đứng dậy chào 3- 4 lần.</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Chúng mình quan sát tiếp xem bạn nhỏ chào ai đây nhỉ? (hình ảnh bé chào cô giáo)</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Các con đến lớp thì các con chào cô giáo như thế nào? (cô gọi 3- 4 trẻ đứng dậy chào)</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Cô làm mẫu: Khi đến lớp nhìn thấy cô chúng mình đứng thẳng, hai chân chụm lại, hai tay khoanh trước ngực, miệng cười tươi, đầu hơi cúi, mắt nhìn thẳng vào cô chào thật to: “Con chào cô ạ!”</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Cả lớp đứng dậy chào 2- 3 lần.</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Các con ơi, bạn nhỏ đang đứng ở đâu đây?</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(hình ảnh bé chào khách)</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À! Bạn nhỏ đang ở nhà thì có khách tới chơi và bạn nhỏ đã biết chào hỏi khách lễ phép.</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Còn chúng mình thì sao? Khi nhà các con có khách tới chơi thì các con có biết chào khách không?</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Con chào khách như thế nào? (cô gọi 2- 3 trẻ đứng dậy chào)</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xml:space="preserve">    Hôm nay, lớp mình rất vinh dự được các cô giáo trên Phòng giáo dục về thăm lớp chúng mình, các con </w:t>
            </w:r>
            <w:r w:rsidRPr="0009296F">
              <w:rPr>
                <w:rFonts w:ascii="Times New Roman" w:eastAsia="Times New Roman" w:hAnsi="Times New Roman" w:cs="Times New Roman"/>
                <w:sz w:val="28"/>
                <w:szCs w:val="28"/>
              </w:rPr>
              <w:lastRenderedPageBreak/>
              <w:t>cùng đứng dậy và chào các cô nào!</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Chúng mình cùng nhìn xem bạn nhỏ đi đâu về đây? (hình ảnh bé chào ông bà khi đi học về)</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Đi học về thì bạn nhỏ chào ai đây?</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Còn chúng mình đi học về đã biết chào ông bà chưa?</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Các con chào như thế nào? (cô gọi 2- 3 trẻ đứng dậy chào)</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Cô làm mẫu: Khi đi học về con thấy ông bà ở nhà, các con phải đứng thẳng, hai chân chụm lại, hai tay khoanh trước ngực, miệng cười tươi, đầu hơi cúi, chúng mình chào thật to: “Con chào ông bà con đi học về ạ!”</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i/>
                <w:iCs/>
                <w:sz w:val="28"/>
                <w:szCs w:val="28"/>
              </w:rPr>
              <w:t>Cô khái quát lại</w:t>
            </w:r>
            <w:r w:rsidRPr="0009296F">
              <w:rPr>
                <w:rFonts w:ascii="Times New Roman" w:eastAsia="Times New Roman" w:hAnsi="Times New Roman" w:cs="Times New Roman"/>
                <w:sz w:val="28"/>
                <w:szCs w:val="28"/>
              </w:rPr>
              <w:t>: Khi gặp người lớn tuổi thì các con phải đứng thẳng, hai chân chụm lại, hai tay khoanh trước ngực, miệng cười tươi, đầu hơi cúi, mắt nhìn thẳng vào người được chào và chào to.</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  Dạy trẻ cách chào hỏi bạn bè</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Các con nhìn xem cô có bức tranh gì đây? (hai bạn nhỏ đang chào nhau)</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Các con ạ! Khi đến lớp ngoài chào cô giáo thì chúng mình còn phải chào ai nữa? (chào bạn)</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Chúng mình gặp bạn thì sẽ chào như thế nào? (cô gọi 3- 4 trẻ đứng dậy chào)</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Cô làm mẫu: Khi chào các bạn, các con đứng đẹp mắt nhìn vào bạn, vẻ mặt tươi cười, dơ tay lên vẫy và nói lời chào: “Mình chào bạn”</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Cô cho 2 trẻ quay vào nhau và chào nhau.</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Các con ạ, để trở thành những em bé ngoan được mọi người yêu quý thì khi gặp mọi người các con phải biết chào hỏi lễ phép, lịch sự và phải biết yêu thương giúp đỡ bạn bè nhé!</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 Trò chơi củng cố</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i/>
                <w:iCs/>
                <w:sz w:val="28"/>
                <w:szCs w:val="28"/>
              </w:rPr>
              <w:lastRenderedPageBreak/>
              <w:t>Trò chơi 1: Cánh cửa thần kỳ</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Đến với trò chơi “Cánh cửa thần kỳ” đằng sau cánh cửa có những điều bí mật và để biết những điều bí mật đó là gì chúng mình hãy cùng nói to với cô câu “Cánh cửa ơi mở ra”</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Mở lần 1: Cô công an</w:t>
            </w:r>
          </w:p>
          <w:p w:rsidR="0009296F" w:rsidRPr="0009296F" w:rsidRDefault="0009296F" w:rsidP="0009296F">
            <w:pPr>
              <w:spacing w:after="150" w:line="240" w:lineRule="auto"/>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Mở lần 2: Cô bộ đội</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Mở lần 3: Cô giáo</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i/>
                <w:iCs/>
                <w:sz w:val="28"/>
                <w:szCs w:val="28"/>
              </w:rPr>
              <w:t>Trò chơi 2: Tìm bạn</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Khi nghe tiếng nhạc thì chúng mình vừa đi vừa hát theo nhạc bài hát. Khi kết thức bài hát, cô hô hiệu lệnh: “Tìm bạn, tìm bạn” thì mỗi bạn hãy tìm cho mình một người bạn.</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rPr>
              <w:t>3. Hoạt động 3: Kết thúc (1-2 phút)</w:t>
            </w:r>
          </w:p>
          <w:p w:rsidR="0009296F" w:rsidRPr="0009296F" w:rsidRDefault="0009296F" w:rsidP="0009296F">
            <w:pPr>
              <w:spacing w:after="150" w:line="240" w:lineRule="auto"/>
              <w:ind w:right="240"/>
              <w:jc w:val="both"/>
              <w:rPr>
                <w:rFonts w:ascii="Times New Roman" w:eastAsia="Times New Roman" w:hAnsi="Times New Roman" w:cs="Times New Roman"/>
                <w:sz w:val="24"/>
                <w:szCs w:val="24"/>
              </w:rPr>
            </w:pPr>
            <w:r w:rsidRPr="0009296F">
              <w:rPr>
                <w:rFonts w:ascii="Times New Roman" w:eastAsia="Times New Roman" w:hAnsi="Times New Roman" w:cs="Times New Roman"/>
                <w:sz w:val="28"/>
                <w:szCs w:val="28"/>
              </w:rPr>
              <w:t>   Cô nhận xét tiết học.</w:t>
            </w:r>
          </w:p>
        </w:tc>
        <w:tc>
          <w:tcPr>
            <w:tcW w:w="280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lastRenderedPageBreak/>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thực hiện</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thực hiện</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lắng nghe</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lắng nghe</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xem và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lắng nghe</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lastRenderedPageBreak/>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thực hiện</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 và thực hiện</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quan sát</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thực hiện</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lắng nghe</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thực hiện</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lastRenderedPageBreak/>
              <w:t>- Trẻ lắng nghe</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 Trẻ trả lời</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Trẻ quan sát</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Trẻ lắng nghe</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trả lời và thực hiện</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quan sá</w:t>
            </w:r>
            <w:r>
              <w:rPr>
                <w:rFonts w:ascii="Times New Roman" w:eastAsia="Times New Roman" w:hAnsi="Times New Roman" w:cs="Times New Roman"/>
                <w:color w:val="333333"/>
                <w:sz w:val="28"/>
                <w:szCs w:val="28"/>
              </w:rPr>
              <w:t>t</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thực hiện</w:t>
            </w: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lắng nghe</w:t>
            </w:r>
          </w:p>
          <w:p w:rsidR="0009296F" w:rsidRPr="0009296F" w:rsidRDefault="0009296F" w:rsidP="0009296F">
            <w:pPr>
              <w:spacing w:after="150" w:line="240" w:lineRule="auto"/>
              <w:jc w:val="both"/>
              <w:rPr>
                <w:rFonts w:ascii="Helvetica" w:eastAsia="Times New Roman" w:hAnsi="Helvetica" w:cs="Helvetica"/>
                <w:color w:val="333333"/>
                <w:sz w:val="20"/>
                <w:szCs w:val="20"/>
              </w:rPr>
            </w:pPr>
          </w:p>
          <w:p w:rsidR="0009296F" w:rsidRPr="0009296F" w:rsidRDefault="0009296F" w:rsidP="0009296F">
            <w:pPr>
              <w:spacing w:after="150" w:line="240" w:lineRule="auto"/>
              <w:ind w:right="240"/>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Trẻ lắng nghe và thực hiện</w:t>
            </w:r>
          </w:p>
          <w:p w:rsidR="0009296F" w:rsidRPr="0009296F" w:rsidRDefault="0009296F" w:rsidP="0009296F">
            <w:pPr>
              <w:spacing w:after="150" w:line="240" w:lineRule="auto"/>
              <w:jc w:val="both"/>
              <w:rPr>
                <w:rFonts w:ascii="Helvetica" w:eastAsia="Times New Roman" w:hAnsi="Helvetica" w:cs="Helvetica"/>
                <w:color w:val="333333"/>
                <w:sz w:val="20"/>
                <w:szCs w:val="20"/>
              </w:rPr>
            </w:pPr>
            <w:r w:rsidRPr="0009296F">
              <w:rPr>
                <w:rFonts w:ascii="Times New Roman" w:eastAsia="Times New Roman" w:hAnsi="Times New Roman" w:cs="Times New Roman"/>
                <w:color w:val="333333"/>
                <w:sz w:val="28"/>
                <w:szCs w:val="28"/>
              </w:rPr>
              <w:t> </w:t>
            </w:r>
          </w:p>
          <w:p w:rsidR="0009296F" w:rsidRPr="0009296F" w:rsidRDefault="0009296F" w:rsidP="0009296F">
            <w:pPr>
              <w:spacing w:after="0" w:line="240" w:lineRule="auto"/>
              <w:rPr>
                <w:rFonts w:ascii="Times New Roman" w:eastAsia="Times New Roman" w:hAnsi="Times New Roman" w:cs="Times New Roman"/>
                <w:sz w:val="24"/>
                <w:szCs w:val="24"/>
              </w:rPr>
            </w:pPr>
          </w:p>
        </w:tc>
      </w:tr>
    </w:tbl>
    <w:p w:rsidR="0070433E" w:rsidRDefault="0070433E"/>
    <w:sectPr w:rsidR="0070433E" w:rsidSect="00704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9296F"/>
    <w:rsid w:val="0009296F"/>
    <w:rsid w:val="00704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3E"/>
  </w:style>
  <w:style w:type="paragraph" w:styleId="Heading1">
    <w:name w:val="heading 1"/>
    <w:basedOn w:val="Normal"/>
    <w:link w:val="Heading1Char"/>
    <w:uiPriority w:val="9"/>
    <w:qFormat/>
    <w:rsid w:val="000929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9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929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296F"/>
    <w:rPr>
      <w:color w:val="0000FF"/>
      <w:u w:val="single"/>
    </w:rPr>
  </w:style>
</w:styles>
</file>

<file path=word/webSettings.xml><?xml version="1.0" encoding="utf-8"?>
<w:webSettings xmlns:r="http://schemas.openxmlformats.org/officeDocument/2006/relationships" xmlns:w="http://schemas.openxmlformats.org/wordprocessingml/2006/main">
  <w:divs>
    <w:div w:id="1230002215">
      <w:bodyDiv w:val="1"/>
      <w:marLeft w:val="0"/>
      <w:marRight w:val="0"/>
      <w:marTop w:val="0"/>
      <w:marBottom w:val="0"/>
      <w:divBdr>
        <w:top w:val="none" w:sz="0" w:space="0" w:color="auto"/>
        <w:left w:val="none" w:sz="0" w:space="0" w:color="auto"/>
        <w:bottom w:val="none" w:sz="0" w:space="0" w:color="auto"/>
        <w:right w:val="none" w:sz="0" w:space="0" w:color="auto"/>
      </w:divBdr>
      <w:divsChild>
        <w:div w:id="897974681">
          <w:marLeft w:val="0"/>
          <w:marRight w:val="0"/>
          <w:marTop w:val="0"/>
          <w:marBottom w:val="0"/>
          <w:divBdr>
            <w:top w:val="none" w:sz="0" w:space="0" w:color="auto"/>
            <w:left w:val="none" w:sz="0" w:space="0" w:color="auto"/>
            <w:bottom w:val="none" w:sz="0" w:space="0" w:color="auto"/>
            <w:right w:val="none" w:sz="0" w:space="0" w:color="auto"/>
          </w:divBdr>
          <w:divsChild>
            <w:div w:id="615332169">
              <w:marLeft w:val="0"/>
              <w:marRight w:val="0"/>
              <w:marTop w:val="0"/>
              <w:marBottom w:val="0"/>
              <w:divBdr>
                <w:top w:val="none" w:sz="0" w:space="0" w:color="auto"/>
                <w:left w:val="none" w:sz="0" w:space="0" w:color="auto"/>
                <w:bottom w:val="none" w:sz="0" w:space="0" w:color="auto"/>
                <w:right w:val="none" w:sz="0" w:space="0" w:color="auto"/>
              </w:divBdr>
              <w:divsChild>
                <w:div w:id="1106922279">
                  <w:marLeft w:val="0"/>
                  <w:marRight w:val="150"/>
                  <w:marTop w:val="0"/>
                  <w:marBottom w:val="150"/>
                  <w:divBdr>
                    <w:top w:val="none" w:sz="0" w:space="0" w:color="auto"/>
                    <w:left w:val="none" w:sz="0" w:space="0" w:color="auto"/>
                    <w:bottom w:val="none" w:sz="0" w:space="0" w:color="auto"/>
                    <w:right w:val="none" w:sz="0" w:space="0" w:color="auto"/>
                  </w:divBdr>
                </w:div>
              </w:divsChild>
            </w:div>
            <w:div w:id="884756746">
              <w:marLeft w:val="0"/>
              <w:marRight w:val="0"/>
              <w:marTop w:val="0"/>
              <w:marBottom w:val="0"/>
              <w:divBdr>
                <w:top w:val="none" w:sz="0" w:space="0" w:color="auto"/>
                <w:left w:val="none" w:sz="0" w:space="0" w:color="auto"/>
                <w:bottom w:val="none" w:sz="0" w:space="0" w:color="auto"/>
                <w:right w:val="none" w:sz="0" w:space="0" w:color="auto"/>
              </w:divBdr>
            </w:div>
            <w:div w:id="1544361700">
              <w:marLeft w:val="0"/>
              <w:marRight w:val="0"/>
              <w:marTop w:val="0"/>
              <w:marBottom w:val="0"/>
              <w:divBdr>
                <w:top w:val="none" w:sz="0" w:space="0" w:color="auto"/>
                <w:left w:val="none" w:sz="0" w:space="0" w:color="auto"/>
                <w:bottom w:val="none" w:sz="0" w:space="0" w:color="auto"/>
                <w:right w:val="none" w:sz="0" w:space="0" w:color="auto"/>
              </w:divBdr>
              <w:divsChild>
                <w:div w:id="5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2021-09-27T13:24:00Z</dcterms:created>
  <dcterms:modified xsi:type="dcterms:W3CDTF">2021-09-27T13:26:00Z</dcterms:modified>
</cp:coreProperties>
</file>